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="-176" w:tblpY="1335"/>
        <w:tblW w:w="9356" w:type="dxa"/>
        <w:tblLook w:val="04A0"/>
      </w:tblPr>
      <w:tblGrid>
        <w:gridCol w:w="2727"/>
        <w:gridCol w:w="6629"/>
      </w:tblGrid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Fecha de diligenciamiento:</w:t>
            </w:r>
          </w:p>
        </w:tc>
        <w:tc>
          <w:tcPr>
            <w:tcW w:w="6629" w:type="dxa"/>
          </w:tcPr>
          <w:p w:rsidR="0050227B" w:rsidRPr="002402DA" w:rsidRDefault="0050227B" w:rsidP="0050227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Nombre de la actividad en la que se requiere involucrar a los</w:t>
            </w:r>
            <w:r w:rsidRPr="0050227B">
              <w:rPr>
                <w:rFonts w:ascii="Arial" w:hAnsi="Arial" w:cs="Arial"/>
                <w:b/>
              </w:rPr>
              <w:t xml:space="preserve"> usuarios o grupos de valor</w:t>
            </w:r>
          </w:p>
        </w:tc>
        <w:tc>
          <w:tcPr>
            <w:tcW w:w="6629" w:type="dxa"/>
          </w:tcPr>
          <w:p w:rsidR="0050227B" w:rsidRPr="002402DA" w:rsidRDefault="0050227B" w:rsidP="0050227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Funcionario responsable del ejercicio participativo 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Secretaría: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Nombre: 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Cargo: 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Correo: 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Teléfono: 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Fase del ciclo de la gestión pública  del ejercicio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__ Diagnóstico 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Formulación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Implementación</w:t>
            </w:r>
            <w:bookmarkStart w:id="0" w:name="_GoBack"/>
            <w:bookmarkEnd w:id="0"/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__ Seguimiento – evaluación </w:t>
            </w:r>
          </w:p>
        </w:tc>
      </w:tr>
      <w:tr w:rsidR="0050227B" w:rsidRPr="002402DA" w:rsidTr="0050227B">
        <w:trPr>
          <w:trHeight w:val="485"/>
        </w:trPr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Nivel de participación del ejercicio proceso participativo 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Información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Consulta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Decisión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Ejecución – colaboración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__ Control social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Objetivos del proceso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Usuarios o grupos de valor involucrados 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pStyle w:val="Prrafodelista"/>
              <w:ind w:left="360"/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Instancias de participación ciudadana involucradas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pStyle w:val="Prrafodelista"/>
              <w:ind w:left="360"/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lang w:eastAsia="es-CO"/>
              </w:rPr>
              <w:t xml:space="preserve">Actores aliados para </w:t>
            </w:r>
            <w:r w:rsidRPr="0050227B">
              <w:rPr>
                <w:rFonts w:ascii="Arial" w:hAnsi="Arial" w:cs="Arial"/>
                <w:b/>
                <w:shd w:val="clear" w:color="auto" w:fill="FFFFFF"/>
              </w:rPr>
              <w:t>el desarrollo del ejercicio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lastRenderedPageBreak/>
              <w:t>Metodología del ejercicio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Canales habilitados para la participación de los usuarios o grupos de valor (presenciales o electrónicos)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pStyle w:val="Prrafodelista"/>
              <w:ind w:left="360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Tiempo en el que estarán habilitados los canales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Desde: 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Hasta: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Actividades de capacitación y/o entrega de información a los grupos de valor requeridas para cualificar el ejercicio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Presupuesto requerido para el ejercicio participativo</w:t>
            </w:r>
          </w:p>
        </w:tc>
        <w:tc>
          <w:tcPr>
            <w:tcW w:w="6629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Valor:</w:t>
            </w:r>
          </w:p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Fuente:</w:t>
            </w: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>Producto del ejercicio participativo</w:t>
            </w:r>
          </w:p>
        </w:tc>
        <w:tc>
          <w:tcPr>
            <w:tcW w:w="6629" w:type="dxa"/>
          </w:tcPr>
          <w:p w:rsidR="0050227B" w:rsidRPr="002402DA" w:rsidRDefault="0050227B" w:rsidP="0050227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0227B" w:rsidRPr="002402DA" w:rsidTr="0050227B">
        <w:tc>
          <w:tcPr>
            <w:tcW w:w="2727" w:type="dxa"/>
          </w:tcPr>
          <w:p w:rsidR="0050227B" w:rsidRPr="0050227B" w:rsidRDefault="0050227B" w:rsidP="0050227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50227B">
              <w:rPr>
                <w:rFonts w:ascii="Arial" w:hAnsi="Arial" w:cs="Arial"/>
                <w:b/>
                <w:shd w:val="clear" w:color="auto" w:fill="FFFFFF"/>
              </w:rPr>
              <w:t xml:space="preserve">Canales y cronograma para la devolución del producto a los grupos de valor </w:t>
            </w:r>
          </w:p>
        </w:tc>
        <w:tc>
          <w:tcPr>
            <w:tcW w:w="6629" w:type="dxa"/>
          </w:tcPr>
          <w:p w:rsidR="0050227B" w:rsidRPr="002402DA" w:rsidRDefault="0050227B" w:rsidP="0050227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204D3B" w:rsidRDefault="00204D3B"/>
    <w:p w:rsidR="0050227B" w:rsidRPr="0050227B" w:rsidRDefault="0050227B" w:rsidP="0050227B">
      <w:pPr>
        <w:pStyle w:val="Encabezad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CR</w:t>
      </w:r>
      <w:r w:rsidRPr="0050227B">
        <w:rPr>
          <w:rFonts w:ascii="Arial" w:hAnsi="Arial" w:cs="Arial"/>
          <w:b/>
          <w:shd w:val="clear" w:color="auto" w:fill="FFFFFF"/>
        </w:rPr>
        <w:t xml:space="preserve">ONOGRAMA PARA EL DESARROLLO DEL EJERCICIO PARTICIPATIVO </w:t>
      </w:r>
    </w:p>
    <w:p w:rsidR="0050227B" w:rsidRDefault="0050227B"/>
    <w:tbl>
      <w:tblPr>
        <w:tblStyle w:val="Tablaconcuadrcula"/>
        <w:tblW w:w="9356" w:type="dxa"/>
        <w:tblInd w:w="-176" w:type="dxa"/>
        <w:tblLook w:val="04A0"/>
      </w:tblPr>
      <w:tblGrid>
        <w:gridCol w:w="4590"/>
        <w:gridCol w:w="4766"/>
      </w:tblGrid>
      <w:tr w:rsidR="0050227B" w:rsidRPr="002402DA" w:rsidTr="0050227B">
        <w:tc>
          <w:tcPr>
            <w:tcW w:w="4590" w:type="dxa"/>
          </w:tcPr>
          <w:p w:rsidR="0050227B" w:rsidRPr="0050227B" w:rsidRDefault="0050227B" w:rsidP="007749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0227B">
              <w:rPr>
                <w:rFonts w:ascii="Arial" w:hAnsi="Arial" w:cs="Arial"/>
                <w:b/>
                <w:lang w:val="es-ES"/>
              </w:rPr>
              <w:t>Actividad</w:t>
            </w:r>
          </w:p>
        </w:tc>
        <w:tc>
          <w:tcPr>
            <w:tcW w:w="4766" w:type="dxa"/>
          </w:tcPr>
          <w:p w:rsidR="0050227B" w:rsidRPr="0050227B" w:rsidRDefault="0050227B" w:rsidP="007749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50227B">
              <w:rPr>
                <w:rFonts w:ascii="Arial" w:hAnsi="Arial" w:cs="Arial"/>
                <w:b/>
                <w:lang w:val="es-ES"/>
              </w:rPr>
              <w:t>Fecha</w:t>
            </w:r>
          </w:p>
        </w:tc>
      </w:tr>
      <w:tr w:rsidR="0050227B" w:rsidRPr="002402DA" w:rsidTr="0050227B">
        <w:tc>
          <w:tcPr>
            <w:tcW w:w="4590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766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</w:tr>
      <w:tr w:rsidR="0050227B" w:rsidRPr="002402DA" w:rsidTr="0050227B">
        <w:tc>
          <w:tcPr>
            <w:tcW w:w="4590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766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</w:tr>
      <w:tr w:rsidR="0050227B" w:rsidRPr="002402DA" w:rsidTr="0050227B">
        <w:tc>
          <w:tcPr>
            <w:tcW w:w="4590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766" w:type="dxa"/>
          </w:tcPr>
          <w:p w:rsidR="0050227B" w:rsidRPr="002402DA" w:rsidRDefault="0050227B" w:rsidP="007749C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50227B" w:rsidRDefault="0050227B"/>
    <w:sectPr w:rsidR="0050227B" w:rsidSect="0050227B">
      <w:headerReference w:type="default" r:id="rId6"/>
      <w:pgSz w:w="12240" w:h="15840"/>
      <w:pgMar w:top="1417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7B" w:rsidRDefault="0050227B" w:rsidP="0050227B">
      <w:pPr>
        <w:spacing w:after="0" w:line="240" w:lineRule="auto"/>
      </w:pPr>
      <w:r>
        <w:separator/>
      </w:r>
    </w:p>
  </w:endnote>
  <w:endnote w:type="continuationSeparator" w:id="0">
    <w:p w:rsidR="0050227B" w:rsidRDefault="0050227B" w:rsidP="0050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7B" w:rsidRDefault="0050227B" w:rsidP="0050227B">
      <w:pPr>
        <w:spacing w:after="0" w:line="240" w:lineRule="auto"/>
      </w:pPr>
      <w:r>
        <w:separator/>
      </w:r>
    </w:p>
  </w:footnote>
  <w:footnote w:type="continuationSeparator" w:id="0">
    <w:p w:rsidR="0050227B" w:rsidRDefault="0050227B" w:rsidP="0050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0"/>
      <w:gridCol w:w="4110"/>
      <w:gridCol w:w="2310"/>
      <w:gridCol w:w="1415"/>
    </w:tblGrid>
    <w:tr w:rsidR="0050227B" w:rsidTr="0050227B">
      <w:tblPrEx>
        <w:tblCellMar>
          <w:top w:w="0" w:type="dxa"/>
          <w:bottom w:w="0" w:type="dxa"/>
        </w:tblCellMar>
      </w:tblPrEx>
      <w:trPr>
        <w:cantSplit/>
        <w:trHeight w:val="701"/>
        <w:jc w:val="center"/>
      </w:trPr>
      <w:tc>
        <w:tcPr>
          <w:tcW w:w="1537" w:type="dxa"/>
          <w:vMerge w:val="restart"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66775" cy="10001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50227B" w:rsidRDefault="0050227B" w:rsidP="007749CE">
          <w:pPr>
            <w:jc w:val="center"/>
            <w:rPr>
              <w:rFonts w:ascii="Arial" w:hAnsi="Arial" w:cs="Arial"/>
              <w:b/>
            </w:rPr>
          </w:pPr>
        </w:p>
        <w:p w:rsidR="0050227B" w:rsidRDefault="0050227B" w:rsidP="007749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PLANEACIÓN Y CARACTERIZACIÓN DE EJERCICIOS PARTICIPATIVOS</w:t>
          </w:r>
        </w:p>
        <w:p w:rsidR="0050227B" w:rsidRDefault="0050227B" w:rsidP="007749CE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15" w:type="dxa"/>
          <w:vAlign w:val="center"/>
        </w:tcPr>
        <w:p w:rsidR="0050227B" w:rsidRDefault="0050227B" w:rsidP="005022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M-GP-F-007</w:t>
          </w:r>
        </w:p>
      </w:tc>
      <w:tc>
        <w:tcPr>
          <w:tcW w:w="1415" w:type="dxa"/>
          <w:vMerge w:val="restart"/>
        </w:tcPr>
        <w:p w:rsidR="0050227B" w:rsidRDefault="0050227B" w:rsidP="007749C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66775"/>
                <wp:effectExtent l="19050" t="0" r="0" b="0"/>
                <wp:docPr id="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27B" w:rsidTr="0050227B">
      <w:tblPrEx>
        <w:tblCellMar>
          <w:top w:w="0" w:type="dxa"/>
          <w:bottom w:w="0" w:type="dxa"/>
        </w:tblCellMar>
      </w:tblPrEx>
      <w:trPr>
        <w:cantSplit/>
        <w:trHeight w:val="540"/>
        <w:jc w:val="center"/>
      </w:trPr>
      <w:tc>
        <w:tcPr>
          <w:tcW w:w="1537" w:type="dxa"/>
          <w:vMerge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415" w:type="dxa"/>
          <w:vMerge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</w:tr>
    <w:tr w:rsidR="0050227B" w:rsidTr="0050227B">
      <w:tblPrEx>
        <w:tblCellMar>
          <w:top w:w="0" w:type="dxa"/>
          <w:bottom w:w="0" w:type="dxa"/>
        </w:tblCellMar>
      </w:tblPrEx>
      <w:trPr>
        <w:cantSplit/>
        <w:trHeight w:val="686"/>
        <w:jc w:val="center"/>
      </w:trPr>
      <w:tc>
        <w:tcPr>
          <w:tcW w:w="1537" w:type="dxa"/>
          <w:vMerge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415" w:type="dxa"/>
          <w:vMerge/>
        </w:tcPr>
        <w:p w:rsidR="0050227B" w:rsidRDefault="0050227B" w:rsidP="007749CE">
          <w:pPr>
            <w:rPr>
              <w:rFonts w:ascii="Arial" w:hAnsi="Arial" w:cs="Arial"/>
              <w:b/>
              <w:bCs/>
            </w:rPr>
          </w:pPr>
        </w:p>
      </w:tc>
    </w:tr>
  </w:tbl>
  <w:p w:rsidR="0050227B" w:rsidRDefault="005022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227B"/>
    <w:rsid w:val="00204D3B"/>
    <w:rsid w:val="0050227B"/>
    <w:rsid w:val="009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semiHidden/>
    <w:unhideWhenUsed/>
    <w:rsid w:val="00502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27B"/>
  </w:style>
  <w:style w:type="character" w:customStyle="1" w:styleId="Ttulo1Car">
    <w:name w:val="Título 1 Car"/>
    <w:basedOn w:val="Fuentedeprrafopredeter"/>
    <w:link w:val="Ttulo1"/>
    <w:rsid w:val="0050227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50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quejas.reclamos</cp:lastModifiedBy>
  <cp:revision>1</cp:revision>
  <dcterms:created xsi:type="dcterms:W3CDTF">2023-05-29T15:02:00Z</dcterms:created>
  <dcterms:modified xsi:type="dcterms:W3CDTF">2023-05-29T15:09:00Z</dcterms:modified>
</cp:coreProperties>
</file>